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контрольная работа по информатике 9 класс Вариант 1</w:t>
      </w: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Часть</w:t>
      </w:r>
      <w:proofErr w:type="gramStart"/>
      <w:r w:rsidRPr="001E4652">
        <w:rPr>
          <w:rStyle w:val="a5"/>
        </w:rPr>
        <w:t xml:space="preserve"> А</w:t>
      </w:r>
      <w:proofErr w:type="gramEnd"/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1. Чему равен 1 Кбайт ...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  1) 1000 бит  2) 103 байт 3) 210 байт 4) 1024 бит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2. Какое количество информации получит второй игрок при игре в крестики-нолики на поле 8х4 после первого хода первого игрока, играющего крестиками?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  1) 4 бит  2) 5 бита 3) 8 бита 4) 32 бит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3. Черно-белое растровое графическое изображение имеет размер 10*10 точек. Какой объем памяти займет это изображение?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1)100 бит 2) 100 байт 3) 10 Кбайт 4) 1000 бит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4. Как записывается десятичное число 1510 в двоичной системе счисления?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1)1101 2) 1111 3) 1011 4) 1110</w:t>
      </w:r>
    </w:p>
    <w:p w:rsid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 xml:space="preserve">5. Четыре населенных пункта: А, B, C, D </w:t>
      </w:r>
      <w:proofErr w:type="gramStart"/>
      <w:r w:rsidRPr="001E4652">
        <w:rPr>
          <w:rStyle w:val="a5"/>
        </w:rPr>
        <w:t>соединены</w:t>
      </w:r>
      <w:proofErr w:type="gramEnd"/>
      <w:r w:rsidRPr="001E4652">
        <w:rPr>
          <w:rStyle w:val="a5"/>
        </w:rPr>
        <w:t xml:space="preserve"> дорогами. Время проезда (в часах) на машине из одного города в другой указано на схеме. Сколько часов займет на автомобиле самый быстрый маршрут из</w:t>
      </w:r>
      <w:proofErr w:type="gramStart"/>
      <w:r w:rsidRPr="001E4652">
        <w:rPr>
          <w:rStyle w:val="a5"/>
        </w:rPr>
        <w:t xml:space="preserve"> В</w:t>
      </w:r>
      <w:proofErr w:type="gramEnd"/>
      <w:r w:rsidRPr="001E4652">
        <w:rPr>
          <w:rStyle w:val="a5"/>
        </w:rPr>
        <w:t xml:space="preserve"> </w:t>
      </w:r>
      <w:proofErr w:type="spellStart"/>
      <w:r w:rsidRPr="001E4652">
        <w:rPr>
          <w:rStyle w:val="a5"/>
        </w:rPr>
        <w:t>в</w:t>
      </w:r>
      <w:proofErr w:type="spellEnd"/>
      <w:r w:rsidRPr="001E4652">
        <w:rPr>
          <w:rStyle w:val="a5"/>
        </w:rPr>
        <w:t xml:space="preserve"> С?</w:t>
      </w:r>
    </w:p>
    <w:p w:rsidR="001E4652" w:rsidRP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drawing>
          <wp:anchor distT="0" distB="0" distL="114300" distR="114300" simplePos="0" relativeHeight="251658240" behindDoc="1" locked="0" layoutInCell="1" allowOverlap="1" wp14:anchorId="57D534FF" wp14:editId="295EF886">
            <wp:simplePos x="0" y="0"/>
            <wp:positionH relativeFrom="column">
              <wp:posOffset>1634490</wp:posOffset>
            </wp:positionH>
            <wp:positionV relativeFrom="paragraph">
              <wp:posOffset>93980</wp:posOffset>
            </wp:positionV>
            <wp:extent cx="1924685" cy="1434465"/>
            <wp:effectExtent l="0" t="0" r="0" b="0"/>
            <wp:wrapThrough wrapText="bothSides">
              <wp:wrapPolygon edited="0">
                <wp:start x="0" y="0"/>
                <wp:lineTo x="0" y="21227"/>
                <wp:lineTo x="21379" y="21227"/>
                <wp:lineTo x="21379" y="0"/>
                <wp:lineTo x="0" y="0"/>
              </wp:wrapPolygon>
            </wp:wrapThrough>
            <wp:docPr id="9" name="Рисунок 9" descr="https://fsd.multiurok.ru/html/2020/02/26/s_5e56258c45f5a/s1366878_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02/26/s_5e56258c45f5a/s1366878_7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1E4652" w:rsidRDefault="00920B79" w:rsidP="001E4652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1) 4</w:t>
      </w:r>
    </w:p>
    <w:p w:rsidR="001E4652" w:rsidRDefault="001E4652" w:rsidP="001E4652">
      <w:pPr>
        <w:shd w:val="clear" w:color="auto" w:fill="FFFFFF"/>
        <w:spacing w:after="150" w:line="240" w:lineRule="auto"/>
        <w:jc w:val="center"/>
        <w:rPr>
          <w:rStyle w:val="a5"/>
        </w:rPr>
      </w:pPr>
      <w:r>
        <w:rPr>
          <w:rStyle w:val="a5"/>
        </w:rPr>
        <w:t xml:space="preserve"> </w:t>
      </w:r>
      <w:r w:rsidR="00920B79" w:rsidRPr="001E4652">
        <w:rPr>
          <w:rStyle w:val="a5"/>
        </w:rPr>
        <w:t>2)</w:t>
      </w:r>
      <w:r>
        <w:rPr>
          <w:rStyle w:val="a5"/>
        </w:rPr>
        <w:t xml:space="preserve"> </w:t>
      </w:r>
      <w:r w:rsidR="00920B79" w:rsidRPr="001E4652">
        <w:rPr>
          <w:rStyle w:val="a5"/>
        </w:rPr>
        <w:t xml:space="preserve"> 5</w:t>
      </w:r>
    </w:p>
    <w:p w:rsidR="001E4652" w:rsidRDefault="00920B79" w:rsidP="001E4652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3) 6</w:t>
      </w:r>
    </w:p>
    <w:p w:rsidR="00920B79" w:rsidRDefault="00920B79" w:rsidP="001E4652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4) 7</w:t>
      </w:r>
    </w:p>
    <w:p w:rsidR="001E4652" w:rsidRPr="001E4652" w:rsidRDefault="001E4652" w:rsidP="001E4652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6. От разведчика была получена следующая шифрованная радиограмма, переданная с использованием азбуки Морзе:</w:t>
      </w: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drawing>
          <wp:inline distT="0" distB="0" distL="0" distR="0" wp14:anchorId="63A08860" wp14:editId="209CC8C2">
            <wp:extent cx="2964180" cy="266700"/>
            <wp:effectExtent l="0" t="0" r="7620" b="0"/>
            <wp:docPr id="10" name="Рисунок 10" descr="https://fsd.multiurok.ru/html/2020/02/26/s_5e56258c45f5a/s1366878_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2/26/s_5e56258c45f5a/s1366878_7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При передаче радиограммы было потеряно разбиение на буквы, но известно, что в радиограмме использовались только следующие буквы: </w:t>
      </w:r>
      <w:r w:rsidRPr="001E4652">
        <w:rPr>
          <w:rStyle w:val="a5"/>
        </w:rPr>
        <w:drawing>
          <wp:inline distT="0" distB="0" distL="0" distR="0" wp14:anchorId="39CE73F3" wp14:editId="4042F0F7">
            <wp:extent cx="4739640" cy="518160"/>
            <wp:effectExtent l="0" t="0" r="3810" b="0"/>
            <wp:docPr id="11" name="Рисунок 11" descr="https://fsd.multiurok.ru/html/2020/02/26/s_5e56258c45f5a/s1366878_7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02/26/s_5e56258c45f5a/s1366878_7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Определите текст радиограммы.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1) ГАИГАЧ 2) НАИГАН 3) НАИГАЧ 4) ГАИГАН</w:t>
      </w:r>
    </w:p>
    <w:p w:rsidR="00920B79" w:rsidRDefault="00920B79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P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lastRenderedPageBreak/>
        <w:t>7. Пользователь находился в каталоге, который назывался ТЕКСТ. Сначала он поднялся на один уровень вверх, потом спустился на один уровень вниз, затем еще раз спустился на один уровень вниз. В результате пользователь оказался в каталоге, полное имя которого D:\ИВАНОВ\ТАБЛИЦЫ\ЗАРПЛАТА. Какой был полный путь к каталогу, в котором пользователь находился первоначально?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1) D:\ИВАНОВ\ТАБЛИЦЫ\ЗАРПЛАТА     2) D:\ТЕКСТ    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3) D:\ИВАНОВ\ТАБЛИЦЫ\ТЕКСТ     4) D:\ИВАНОВ\ТЕКСТ    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8. Дан фрагмент электронной таблицы:</w:t>
      </w:r>
    </w:p>
    <w:tbl>
      <w:tblPr>
        <w:tblW w:w="49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88"/>
        <w:gridCol w:w="1168"/>
        <w:gridCol w:w="1409"/>
        <w:gridCol w:w="927"/>
        <w:gridCol w:w="1173"/>
      </w:tblGrid>
      <w:tr w:rsidR="00920B79" w:rsidRPr="001E4652" w:rsidTr="00920B79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rPr>
                <w:rStyle w:val="a5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A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C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D</w:t>
            </w:r>
          </w:p>
        </w:tc>
      </w:tr>
      <w:tr w:rsidR="00920B79" w:rsidRPr="001E4652" w:rsidTr="00920B79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</w:p>
        </w:tc>
      </w:tr>
      <w:tr w:rsidR="00920B79" w:rsidRPr="001E4652" w:rsidTr="00920B79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=C1-B1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=B1-A2*2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=C1/2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0B79" w:rsidRPr="001E4652" w:rsidRDefault="00920B79" w:rsidP="00920B79">
            <w:pPr>
              <w:spacing w:after="150" w:line="240" w:lineRule="auto"/>
              <w:jc w:val="center"/>
              <w:rPr>
                <w:rStyle w:val="a5"/>
              </w:rPr>
            </w:pPr>
            <w:r w:rsidRPr="001E4652">
              <w:rPr>
                <w:rStyle w:val="a5"/>
              </w:rPr>
              <w:t>=B1+B2</w:t>
            </w:r>
          </w:p>
        </w:tc>
      </w:tr>
    </w:tbl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После выполнения вычислений была построена диаграмма по значениям диапазона ячеек A2:D2. Укажите получившуюся диаграмму.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drawing>
          <wp:inline distT="0" distB="0" distL="0" distR="0" wp14:anchorId="63231CB4" wp14:editId="55111196">
            <wp:extent cx="4991100" cy="1059180"/>
            <wp:effectExtent l="0" t="0" r="0" b="7620"/>
            <wp:docPr id="12" name="Рисунок 12" descr="https://fsd.multiurok.ru/html/2020/02/26/s_5e56258c45f5a/s1366878_7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2/26/s_5e56258c45f5a/s1366878_7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9. Формальной информационной моделью является ...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1) анатомический муляж 2) техническое описание компьютера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3) рисунок схемы компьютера 4) программа на языке программирования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10. Фрагмент алгоритма изображен в виде блок-схемы. Определите, какое значение переменной A будет напечатано в результате выполнения алгоритма.</w:t>
      </w:r>
    </w:p>
    <w:p w:rsidR="00920B79" w:rsidRDefault="001E4652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drawing>
          <wp:anchor distT="0" distB="0" distL="114300" distR="114300" simplePos="0" relativeHeight="251659264" behindDoc="1" locked="0" layoutInCell="1" allowOverlap="1" wp14:anchorId="606A918D" wp14:editId="735EBB8A">
            <wp:simplePos x="0" y="0"/>
            <wp:positionH relativeFrom="column">
              <wp:posOffset>-106045</wp:posOffset>
            </wp:positionH>
            <wp:positionV relativeFrom="paragraph">
              <wp:posOffset>163830</wp:posOffset>
            </wp:positionV>
            <wp:extent cx="2018030" cy="1533525"/>
            <wp:effectExtent l="0" t="0" r="1270" b="9525"/>
            <wp:wrapThrough wrapText="bothSides">
              <wp:wrapPolygon edited="0">
                <wp:start x="0" y="0"/>
                <wp:lineTo x="0" y="21466"/>
                <wp:lineTo x="21410" y="21466"/>
                <wp:lineTo x="21410" y="0"/>
                <wp:lineTo x="0" y="0"/>
              </wp:wrapPolygon>
            </wp:wrapThrough>
            <wp:docPr id="13" name="Рисунок 13" descr="https://fsd.multiurok.ru/html/2020/02/26/s_5e56258c45f5a/s1366878_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0/02/26/s_5e56258c45f5a/s1366878_7_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 xml:space="preserve"> 1) 1 </w:t>
      </w:r>
    </w:p>
    <w:p w:rsid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 xml:space="preserve">2) 2 </w:t>
      </w:r>
    </w:p>
    <w:p w:rsid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 xml:space="preserve">3) 3 </w:t>
      </w: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4) 4</w:t>
      </w:r>
    </w:p>
    <w:p w:rsidR="00920B79" w:rsidRDefault="00920B79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1E4652" w:rsidRPr="001E4652" w:rsidRDefault="001E4652" w:rsidP="00920B79">
      <w:pPr>
        <w:shd w:val="clear" w:color="auto" w:fill="FFFFFF"/>
        <w:spacing w:after="150" w:line="240" w:lineRule="auto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lastRenderedPageBreak/>
        <w:t>Часть</w:t>
      </w:r>
      <w:proofErr w:type="gramStart"/>
      <w:r w:rsidRPr="001E4652">
        <w:rPr>
          <w:rStyle w:val="a5"/>
        </w:rPr>
        <w:t xml:space="preserve"> В</w:t>
      </w:r>
      <w:proofErr w:type="gramEnd"/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11. Сколько Мбайт информации содержит сообщение объемом 223 бит? В ответе укажите одно число.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12. Определите значение переменной b после исполнения данного алгоритма.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a</w:t>
      </w:r>
      <w:proofErr w:type="gramStart"/>
      <w:r w:rsidRPr="001E4652">
        <w:rPr>
          <w:rStyle w:val="a5"/>
        </w:rPr>
        <w:t xml:space="preserve"> :</w:t>
      </w:r>
      <w:proofErr w:type="gramEnd"/>
      <w:r w:rsidRPr="001E4652">
        <w:rPr>
          <w:rStyle w:val="a5"/>
        </w:rPr>
        <w:t>= 3; b := –2;</w:t>
      </w:r>
      <w:r w:rsidRPr="001E4652">
        <w:rPr>
          <w:rStyle w:val="a5"/>
        </w:rPr>
        <w:br/>
        <w:t>a := b – a * 2;</w:t>
      </w:r>
      <w:r w:rsidRPr="001E4652">
        <w:rPr>
          <w:rStyle w:val="a5"/>
        </w:rPr>
        <w:br/>
        <w:t>b := 240 / a * b;</w:t>
      </w:r>
      <w:r w:rsidRPr="001E4652">
        <w:rPr>
          <w:rStyle w:val="a5"/>
        </w:rPr>
        <w:br/>
        <w:t>b := a + b;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13. Какой объем информации составляет растровое графическое изображение размером 10x10 пикселей, если используется 64 различных цвета? Ответ записать в байтах.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14. Определите значение переменной s после выполнения фрагмента алгоритма, записанного в виде блок-схемы:</w:t>
      </w:r>
    </w:p>
    <w:p w:rsidR="00920B79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drawing>
          <wp:inline distT="0" distB="0" distL="0" distR="0" wp14:anchorId="1092116F" wp14:editId="4EB38845">
            <wp:extent cx="2657475" cy="2214563"/>
            <wp:effectExtent l="0" t="0" r="0" b="0"/>
            <wp:docPr id="14" name="Рисунок 14" descr="https://fsd.multiurok.ru/html/2020/02/26/s_5e56258c45f5a/s1366878_7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0/02/26/s_5e56258c45f5a/s1366878_7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203" cy="222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52" w:rsidRDefault="001E4652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1E4652" w:rsidRDefault="001E4652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1E4652" w:rsidRPr="001E4652" w:rsidRDefault="001E4652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15. Ниже в табличной форме представлен фрагмент базы данных «Распределение прослушивания радио по возрастным группам в Москве».</w:t>
      </w: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drawing>
          <wp:inline distT="0" distB="0" distL="0" distR="0" wp14:anchorId="587F9AB4" wp14:editId="325ECADA">
            <wp:extent cx="3124200" cy="1546860"/>
            <wp:effectExtent l="0" t="0" r="0" b="0"/>
            <wp:docPr id="15" name="Рисунок 15" descr="https://fsd.multiurok.ru/html/2020/02/26/s_5e56258c45f5a/s1366878_7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20/02/26/s_5e56258c45f5a/s1366878_7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79" w:rsidRPr="001E4652" w:rsidRDefault="00920B79" w:rsidP="00920B79">
      <w:pPr>
        <w:shd w:val="clear" w:color="auto" w:fill="FFFFFF"/>
        <w:spacing w:after="150" w:line="240" w:lineRule="auto"/>
        <w:rPr>
          <w:rStyle w:val="a5"/>
        </w:rPr>
      </w:pPr>
      <w:r w:rsidRPr="001E4652">
        <w:rPr>
          <w:rStyle w:val="a5"/>
        </w:rPr>
        <w:t>Сколько записей в данном фрагменте удовлетворяют условию</w:t>
      </w:r>
    </w:p>
    <w:p w:rsidR="00920B79" w:rsidRPr="001E4652" w:rsidRDefault="00920B79" w:rsidP="00920B79">
      <w:pPr>
        <w:shd w:val="clear" w:color="auto" w:fill="FFFFFF"/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(Дом 48) И (Автомобиль</w:t>
      </w:r>
      <w:r w:rsidR="001E4652">
        <w:rPr>
          <w:rStyle w:val="a5"/>
        </w:rPr>
        <w:t>)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16. Некоторое число в двоичной системе счисления записывается как 110110. Определите это число и запишите его в ответе в десятичной системе счисления.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17. У исполнителя Калькулятор две команды, которым присвоены номера: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1. прибавь 2</w:t>
      </w:r>
      <w:r w:rsidRPr="001E4652">
        <w:rPr>
          <w:rStyle w:val="a5"/>
        </w:rPr>
        <w:br/>
        <w:t>2. умножь на 3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Выполняя первую из них, Калькулятор прибавляет к числу на экране 2, а выполняя вторую, умножает его на 3. (Например, программа 21211 это программа:</w:t>
      </w:r>
      <w:r w:rsidRPr="001E4652">
        <w:rPr>
          <w:rStyle w:val="a5"/>
        </w:rPr>
        <w:br/>
        <w:t>умножь на 3</w:t>
      </w:r>
      <w:r w:rsidRPr="001E4652">
        <w:rPr>
          <w:rStyle w:val="a5"/>
        </w:rPr>
        <w:br/>
        <w:t>прибавь 2</w:t>
      </w:r>
      <w:r w:rsidRPr="001E4652">
        <w:rPr>
          <w:rStyle w:val="a5"/>
        </w:rPr>
        <w:br/>
        <w:t>умножь на 3</w:t>
      </w:r>
      <w:r w:rsidRPr="001E4652">
        <w:rPr>
          <w:rStyle w:val="a5"/>
        </w:rPr>
        <w:br/>
        <w:t>прибавь 2</w:t>
      </w:r>
      <w:r w:rsidRPr="001E4652">
        <w:rPr>
          <w:rStyle w:val="a5"/>
        </w:rPr>
        <w:br/>
        <w:t xml:space="preserve">прибавь </w:t>
      </w:r>
      <w:proofErr w:type="gramStart"/>
      <w:r w:rsidRPr="001E4652">
        <w:rPr>
          <w:rStyle w:val="a5"/>
        </w:rPr>
        <w:t>2</w:t>
      </w:r>
      <w:proofErr w:type="gramEnd"/>
      <w:r w:rsidRPr="001E4652">
        <w:rPr>
          <w:rStyle w:val="a5"/>
        </w:rPr>
        <w:t xml:space="preserve"> которая преобразует число 2 в 28.)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Запишите порядок команд в программе получения из числа 3 числа 65, содержащей не более 5 команд, указывая лишь номера команд. Если таких алгоритмов более одного, запишите любой из них.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br/>
      </w:r>
    </w:p>
    <w:p w:rsidR="00920B79" w:rsidRPr="001E4652" w:rsidRDefault="00920B79" w:rsidP="00920B79">
      <w:pPr>
        <w:spacing w:after="0" w:line="240" w:lineRule="auto"/>
        <w:rPr>
          <w:rStyle w:val="a5"/>
        </w:rPr>
      </w:pPr>
      <w:r w:rsidRPr="001E4652">
        <w:rPr>
          <w:rStyle w:val="a5"/>
        </w:rPr>
        <w:t>18. Скорость передачи данных составляет 56000 бит/с. Необходимо передать файл размером 280000 байт. Определите время передачи файла в секундах.</w:t>
      </w:r>
    </w:p>
    <w:p w:rsidR="00920B79" w:rsidRDefault="001E4652" w:rsidP="001E4652">
      <w:pPr>
        <w:tabs>
          <w:tab w:val="left" w:pos="6330"/>
        </w:tabs>
        <w:spacing w:after="150" w:line="240" w:lineRule="auto"/>
        <w:rPr>
          <w:rStyle w:val="a5"/>
        </w:rPr>
      </w:pPr>
      <w:r>
        <w:rPr>
          <w:rStyle w:val="a5"/>
        </w:rPr>
        <w:tab/>
      </w:r>
    </w:p>
    <w:tbl>
      <w:tblPr>
        <w:tblpPr w:leftFromText="36" w:rightFromText="36" w:vertAnchor="text" w:horzAnchor="page" w:tblpX="7386" w:tblpY="275"/>
        <w:tblW w:w="139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4"/>
        <w:gridCol w:w="1001"/>
      </w:tblGrid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A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.</w:t>
            </w:r>
            <w:proofErr w:type="spellStart"/>
            <w:r w:rsidRPr="001E4652">
              <w:rPr>
                <w:rStyle w:val="a5"/>
              </w:rPr>
              <w:t>html</w:t>
            </w:r>
            <w:proofErr w:type="spellEnd"/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Б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proofErr w:type="spellStart"/>
            <w:r w:rsidRPr="001E4652">
              <w:rPr>
                <w:rStyle w:val="a5"/>
              </w:rPr>
              <w:t>www</w:t>
            </w:r>
            <w:proofErr w:type="spellEnd"/>
            <w:r w:rsidRPr="001E4652">
              <w:rPr>
                <w:rStyle w:val="a5"/>
              </w:rPr>
              <w:t>.</w:t>
            </w:r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В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/</w:t>
            </w:r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Г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proofErr w:type="spellStart"/>
            <w:r w:rsidRPr="001E4652">
              <w:rPr>
                <w:rStyle w:val="a5"/>
              </w:rPr>
              <w:t>ftp</w:t>
            </w:r>
            <w:proofErr w:type="spellEnd"/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Д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.</w:t>
            </w:r>
            <w:proofErr w:type="spellStart"/>
            <w:r w:rsidRPr="001E4652">
              <w:rPr>
                <w:rStyle w:val="a5"/>
              </w:rPr>
              <w:t>г</w:t>
            </w:r>
            <w:proofErr w:type="gramStart"/>
            <w:r w:rsidRPr="001E4652">
              <w:rPr>
                <w:rStyle w:val="a5"/>
              </w:rPr>
              <w:t>u</w:t>
            </w:r>
            <w:proofErr w:type="spellEnd"/>
            <w:proofErr w:type="gramEnd"/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Е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proofErr w:type="spellStart"/>
            <w:r w:rsidRPr="001E4652">
              <w:rPr>
                <w:rStyle w:val="a5"/>
              </w:rPr>
              <w:t>http</w:t>
            </w:r>
            <w:proofErr w:type="spellEnd"/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Ж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proofErr w:type="spellStart"/>
            <w:r w:rsidRPr="001E4652">
              <w:rPr>
                <w:rStyle w:val="a5"/>
              </w:rPr>
              <w:t>index</w:t>
            </w:r>
            <w:proofErr w:type="spellEnd"/>
          </w:p>
        </w:tc>
      </w:tr>
      <w:tr w:rsidR="001E4652" w:rsidRPr="001E4652" w:rsidTr="001E4652"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proofErr w:type="gramStart"/>
            <w:r w:rsidRPr="001E4652">
              <w:rPr>
                <w:rStyle w:val="a5"/>
              </w:rPr>
              <w:t>З</w:t>
            </w:r>
            <w:proofErr w:type="gramEnd"/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4652" w:rsidRPr="001E4652" w:rsidRDefault="001E4652" w:rsidP="001E4652">
            <w:pPr>
              <w:spacing w:after="150" w:line="240" w:lineRule="auto"/>
              <w:rPr>
                <w:rStyle w:val="a5"/>
              </w:rPr>
            </w:pPr>
            <w:r w:rsidRPr="001E4652">
              <w:rPr>
                <w:rStyle w:val="a5"/>
              </w:rPr>
              <w:t>://</w:t>
            </w:r>
          </w:p>
        </w:tc>
      </w:tr>
    </w:tbl>
    <w:p w:rsidR="001E4652" w:rsidRDefault="001E4652" w:rsidP="001E4652">
      <w:pPr>
        <w:tabs>
          <w:tab w:val="left" w:pos="6330"/>
        </w:tabs>
        <w:spacing w:after="150" w:line="240" w:lineRule="auto"/>
        <w:rPr>
          <w:rStyle w:val="a5"/>
        </w:rPr>
      </w:pPr>
    </w:p>
    <w:p w:rsidR="001E4652" w:rsidRPr="001E4652" w:rsidRDefault="001E4652" w:rsidP="001E4652">
      <w:pPr>
        <w:tabs>
          <w:tab w:val="left" w:pos="6330"/>
        </w:tabs>
        <w:spacing w:after="150" w:line="240" w:lineRule="auto"/>
        <w:rPr>
          <w:rStyle w:val="a5"/>
        </w:rPr>
      </w:pPr>
    </w:p>
    <w:p w:rsid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19. Доступ к файлу index.html, размещенному</w:t>
      </w:r>
    </w:p>
    <w:p w:rsid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 xml:space="preserve"> на сервере www.ftp.ru, осуществляется по протоколу </w:t>
      </w:r>
    </w:p>
    <w:p w:rsidR="001E4652" w:rsidRDefault="00920B79" w:rsidP="00920B79">
      <w:pPr>
        <w:spacing w:after="150" w:line="240" w:lineRule="auto"/>
        <w:rPr>
          <w:rStyle w:val="a5"/>
        </w:rPr>
      </w:pPr>
      <w:proofErr w:type="spellStart"/>
      <w:r w:rsidRPr="001E4652">
        <w:rPr>
          <w:rStyle w:val="a5"/>
        </w:rPr>
        <w:t>http</w:t>
      </w:r>
      <w:proofErr w:type="spellEnd"/>
      <w:r w:rsidRPr="001E4652">
        <w:rPr>
          <w:rStyle w:val="a5"/>
        </w:rPr>
        <w:t xml:space="preserve">. В таблице приведены фрагменты адреса этого </w:t>
      </w:r>
    </w:p>
    <w:p w:rsid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файла, обозначенные буквами от</w:t>
      </w:r>
      <w:proofErr w:type="gramStart"/>
      <w:r w:rsidRPr="001E4652">
        <w:rPr>
          <w:rStyle w:val="a5"/>
        </w:rPr>
        <w:t xml:space="preserve"> А</w:t>
      </w:r>
      <w:proofErr w:type="gramEnd"/>
      <w:r w:rsidRPr="001E4652">
        <w:rPr>
          <w:rStyle w:val="a5"/>
        </w:rPr>
        <w:t xml:space="preserve"> до 3. Запишите </w:t>
      </w:r>
    </w:p>
    <w:p w:rsid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 xml:space="preserve">последовательность этих букв, соответствующую 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адресу данного файла.</w:t>
      </w:r>
    </w:p>
    <w:p w:rsidR="00920B79" w:rsidRDefault="00920B79" w:rsidP="00920B79">
      <w:pPr>
        <w:spacing w:after="150" w:line="240" w:lineRule="auto"/>
        <w:rPr>
          <w:rStyle w:val="a5"/>
        </w:rPr>
      </w:pPr>
    </w:p>
    <w:p w:rsidR="001E4652" w:rsidRDefault="001E4652" w:rsidP="00920B79">
      <w:pPr>
        <w:spacing w:after="150" w:line="240" w:lineRule="auto"/>
        <w:rPr>
          <w:rStyle w:val="a5"/>
        </w:rPr>
      </w:pPr>
    </w:p>
    <w:p w:rsidR="001E4652" w:rsidRPr="001E4652" w:rsidRDefault="001E4652" w:rsidP="00920B79">
      <w:pPr>
        <w:spacing w:after="150" w:line="240" w:lineRule="auto"/>
        <w:rPr>
          <w:rStyle w:val="a5"/>
        </w:rPr>
      </w:pP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20. В таблице приведены запросы к поисковому серверу. Расположите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обозначения запросов в порядке возрастания количества страниц, которые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найдет поисковый сервер по каждому запросу. Для обозначения логической операции “ИЛИ” в запросе используется символ |, а для операции “И” – &amp;.</w:t>
      </w:r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drawing>
          <wp:inline distT="0" distB="0" distL="0" distR="0" wp14:anchorId="7998D067" wp14:editId="767FFCFF">
            <wp:extent cx="5010150" cy="1416331"/>
            <wp:effectExtent l="0" t="0" r="0" b="0"/>
            <wp:docPr id="16" name="Рисунок 16" descr="https://fsd.multiurok.ru/html/2020/02/26/s_5e56258c45f5a/s1366878_7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20/02/26/s_5e56258c45f5a/s1366878_7_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48" cy="142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52" w:rsidRDefault="001E4652" w:rsidP="00920B79">
      <w:pPr>
        <w:spacing w:after="150" w:line="240" w:lineRule="auto"/>
        <w:jc w:val="center"/>
        <w:rPr>
          <w:rStyle w:val="a5"/>
        </w:rPr>
      </w:pPr>
      <w:bookmarkStart w:id="0" w:name="_GoBack"/>
      <w:bookmarkEnd w:id="0"/>
    </w:p>
    <w:p w:rsidR="001E4652" w:rsidRDefault="001E4652" w:rsidP="00920B79">
      <w:pPr>
        <w:spacing w:after="150" w:line="240" w:lineRule="auto"/>
        <w:jc w:val="center"/>
        <w:rPr>
          <w:rStyle w:val="a5"/>
        </w:rPr>
      </w:pPr>
    </w:p>
    <w:p w:rsidR="00920B79" w:rsidRPr="001E4652" w:rsidRDefault="00920B79" w:rsidP="00920B79">
      <w:pPr>
        <w:spacing w:after="150" w:line="240" w:lineRule="auto"/>
        <w:jc w:val="center"/>
        <w:rPr>
          <w:rStyle w:val="a5"/>
        </w:rPr>
      </w:pPr>
      <w:r w:rsidRPr="001E4652">
        <w:rPr>
          <w:rStyle w:val="a5"/>
        </w:rPr>
        <w:t>Часть</w:t>
      </w:r>
      <w:proofErr w:type="gramStart"/>
      <w:r w:rsidRPr="001E4652">
        <w:rPr>
          <w:rStyle w:val="a5"/>
        </w:rPr>
        <w:t xml:space="preserve"> С</w:t>
      </w:r>
      <w:proofErr w:type="gramEnd"/>
    </w:p>
    <w:p w:rsidR="00920B79" w:rsidRPr="001E4652" w:rsidRDefault="00920B79" w:rsidP="00920B79">
      <w:pPr>
        <w:spacing w:after="150" w:line="240" w:lineRule="auto"/>
        <w:rPr>
          <w:rStyle w:val="a5"/>
        </w:rPr>
      </w:pPr>
      <w:r w:rsidRPr="001E4652">
        <w:rPr>
          <w:rStyle w:val="a5"/>
        </w:rPr>
        <w:t>21. Составить алгоритм (программу) для решения следующей задачи: определить, является ли треугольник с заданными сторонами </w:t>
      </w:r>
      <w:proofErr w:type="spellStart"/>
      <w:r w:rsidRPr="001E4652">
        <w:rPr>
          <w:rStyle w:val="a5"/>
        </w:rPr>
        <w:t>a,b,c</w:t>
      </w:r>
      <w:proofErr w:type="spellEnd"/>
      <w:r w:rsidRPr="001E4652">
        <w:rPr>
          <w:rStyle w:val="a5"/>
        </w:rPr>
        <w:t> равносторонним.</w:t>
      </w:r>
    </w:p>
    <w:p w:rsidR="00C76112" w:rsidRPr="001E4652" w:rsidRDefault="001E4652">
      <w:pPr>
        <w:rPr>
          <w:rStyle w:val="a5"/>
        </w:rPr>
      </w:pPr>
    </w:p>
    <w:sectPr w:rsidR="00C76112" w:rsidRPr="001E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79"/>
    <w:rsid w:val="001E4652"/>
    <w:rsid w:val="00920B79"/>
    <w:rsid w:val="00932D10"/>
    <w:rsid w:val="00D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52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1E465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E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652"/>
    <w:rPr>
      <w:rFonts w:ascii="Tahoma" w:hAnsi="Tahoma" w:cs="Tahoma"/>
      <w:sz w:val="16"/>
      <w:szCs w:val="16"/>
    </w:rPr>
  </w:style>
  <w:style w:type="character" w:styleId="a5">
    <w:name w:val="Book Title"/>
    <w:basedOn w:val="a0"/>
    <w:uiPriority w:val="33"/>
    <w:qFormat/>
    <w:rsid w:val="001E465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1E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2AF9-A2AF-455F-95D1-493B570C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</cp:lastModifiedBy>
  <cp:revision>2</cp:revision>
  <dcterms:created xsi:type="dcterms:W3CDTF">2021-12-18T07:46:00Z</dcterms:created>
  <dcterms:modified xsi:type="dcterms:W3CDTF">2023-01-22T07:43:00Z</dcterms:modified>
</cp:coreProperties>
</file>